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0/sgr-101-abs-koffer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0/sgr-101-abs-koffer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38704a63bde4b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900.0171K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38704a63bde4b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