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BSM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6ea698206f43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Marmer, graniet en keramische tegels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400-450-500-600-650-700-800-850-900-1000-1050-1100-1200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36ea698206f437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